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7403" w14:textId="77777777" w:rsidR="00D0215B" w:rsidRDefault="00D0215B" w:rsidP="00D0215B">
      <w:pPr>
        <w:jc w:val="center"/>
        <w:rPr>
          <w:b/>
        </w:rPr>
      </w:pPr>
      <w:r>
        <w:rPr>
          <w:b/>
        </w:rPr>
        <w:t>TEZLİ YÜKSEK LİSANS PROGRAMI HAKKINDA ÖNEMLİ BİLGİLER</w:t>
      </w:r>
    </w:p>
    <w:p w14:paraId="2C869E0A" w14:textId="77777777" w:rsidR="00D0215B" w:rsidRDefault="00D0215B" w:rsidP="00D0215B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6 yarıyıldır. Bi</w:t>
      </w:r>
      <w:r w:rsidR="00FD0283">
        <w:t xml:space="preserve">limsel hazırlık bu süreye dahil </w:t>
      </w:r>
      <w:r>
        <w:t>değildir.</w:t>
      </w:r>
      <w:r w:rsidR="00343804">
        <w:t xml:space="preserve"> Ders aşamasını 4, programı 6 yarıyılda tamamlayamayan öğrencinin kaydı silinir.</w:t>
      </w:r>
    </w:p>
    <w:p w14:paraId="43699E5B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2,50 olması gerekmektedir.</w:t>
      </w:r>
    </w:p>
    <w:p w14:paraId="45ECCFCA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-En düşük başarılı not </w:t>
      </w:r>
      <w:proofErr w:type="spellStart"/>
      <w:r>
        <w:rPr>
          <w:color w:val="FF0000"/>
        </w:rPr>
        <w:t>CC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(CC notu 4’lük sistemde 2’dir)</w:t>
      </w:r>
    </w:p>
    <w:p w14:paraId="28EC6435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14:paraId="0FCD0758" w14:textId="77777777" w:rsidR="00343804" w:rsidRDefault="00343804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14:paraId="479F7663" w14:textId="77777777" w:rsidR="00817E13" w:rsidRDefault="00817E13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-Tez aşamasındaki öğrencilerin sadece uzmanlık alan dersine yazılmaları gerekmektedir.</w:t>
      </w:r>
    </w:p>
    <w:p w14:paraId="4B8D8F61" w14:textId="77777777" w:rsidR="00D0215B" w:rsidRDefault="00D0215B" w:rsidP="00D0215B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tezli yüksek lisans programlarından program süresince en fazla 3 ders alınabilir. </w:t>
      </w:r>
    </w:p>
    <w:p w14:paraId="10C246CC" w14:textId="77777777"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D7"/>
    <w:rsid w:val="00343804"/>
    <w:rsid w:val="005D06F0"/>
    <w:rsid w:val="00817E13"/>
    <w:rsid w:val="00D0215B"/>
    <w:rsid w:val="00DF6FD7"/>
    <w:rsid w:val="00E645BD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84E2"/>
  <w15:docId w15:val="{EE138967-956E-4F7C-B6E4-402B0338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Sakarya Üniversitesi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Hilmi Yanmaz</cp:lastModifiedBy>
  <cp:revision>2</cp:revision>
  <dcterms:created xsi:type="dcterms:W3CDTF">2022-02-09T06:20:00Z</dcterms:created>
  <dcterms:modified xsi:type="dcterms:W3CDTF">2022-02-09T06:20:00Z</dcterms:modified>
</cp:coreProperties>
</file>